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25de182ee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02a6d32f381241c8"/>
      <w:footerReference xmlns:r="http://schemas.openxmlformats.org/officeDocument/2006/relationships" w:type="default" r:id="R79f931abd483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6d32f381241c8" /><Relationship Type="http://schemas.openxmlformats.org/officeDocument/2006/relationships/footer" Target="/word/footer1.xml" Id="R79f931abd4834fd3" /></Relationships>
</file>