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1a82b4fef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2050552a10a4661"/>
      <w:footerReference xmlns:r="http://schemas.openxmlformats.org/officeDocument/2006/relationships" w:type="default" r:id="R65794c887543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50552a10a4661" /><Relationship Type="http://schemas.openxmlformats.org/officeDocument/2006/relationships/footer" Target="/word/footer1.xml" Id="R65794c887543424f" /></Relationships>
</file>