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4e99da2e049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502e9fada9404a97"/>
      <w:footerReference xmlns:r="http://schemas.openxmlformats.org/officeDocument/2006/relationships" w:type="default" r:id="Rc7813ff6e3bb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e9fada9404a97" /><Relationship Type="http://schemas.openxmlformats.org/officeDocument/2006/relationships/footer" Target="/word/footer1.xml" Id="Rc7813ff6e3bb42c5" /></Relationships>
</file>