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f89558f90244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ARRAY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84cb2c5f4b784a19"/>
      <w:footerReference xmlns:r="http://schemas.openxmlformats.org/officeDocument/2006/relationships" w:type="default" r:id="R8d8b87fbbeb047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cb2c5f4b784a19" /><Relationship Type="http://schemas.openxmlformats.org/officeDocument/2006/relationships/footer" Target="/word/footer1.xml" Id="R8d8b87fbbeb047cb" /></Relationships>
</file>