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09abfdfd944f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MYLER INVEST AS</w:t>
      </w:r>
    </w:p>
    <w:sectPr>
      <w:headerReference xmlns:r="http://schemas.openxmlformats.org/officeDocument/2006/relationships" w:type="default" r:id="Rb1da012768664490"/>
      <w:footerReference xmlns:r="http://schemas.openxmlformats.org/officeDocument/2006/relationships" w:type="default" r:id="R9a50ad1a821144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MYLER INVEST AS   ·   Org.nr 928 489 361   ·   Falkmoveien 3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MYLER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da012768664490" /><Relationship Type="http://schemas.openxmlformats.org/officeDocument/2006/relationships/footer" Target="/word/footer1.xml" Id="R9a50ad1a82114482" /></Relationships>
</file>