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997cab1de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Isfjorden,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5035b20694ee4c1e"/>
      <w:footerReference xmlns:r="http://schemas.openxmlformats.org/officeDocument/2006/relationships" w:type="default" r:id="R1ae3c1ab5945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5b20694ee4c1e" /><Relationship Type="http://schemas.openxmlformats.org/officeDocument/2006/relationships/footer" Target="/word/footer1.xml" Id="R1ae3c1ab59454e92" /></Relationships>
</file>