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721d42288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c4b4bb1068ff4265"/>
      <w:footerReference xmlns:r="http://schemas.openxmlformats.org/officeDocument/2006/relationships" w:type="default" r:id="R6273e540f1b2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4bb1068ff4265" /><Relationship Type="http://schemas.openxmlformats.org/officeDocument/2006/relationships/footer" Target="/word/footer1.xml" Id="R6273e540f1b24404" /></Relationships>
</file>