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cada830b4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f571429104c9d"/>
      <w:footerReference xmlns:r="http://schemas.openxmlformats.org/officeDocument/2006/relationships" w:type="default" r:id="R31ce23ff73f6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f571429104c9d" /><Relationship Type="http://schemas.openxmlformats.org/officeDocument/2006/relationships/footer" Target="/word/footer1.xml" Id="R31ce23ff73f649db" /></Relationships>
</file>