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77c8d396a4b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NÆRINGS- OG NYTELSESMIDDELARBEIDERFORBUND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NÆRINGS- OG NYTELSESMIDDELARBEIDERFORBUND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1a4763b69645e9"/>
      <w:footerReference xmlns:r="http://schemas.openxmlformats.org/officeDocument/2006/relationships" w:type="default" r:id="R9b6e538b07a9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a4763b69645e9" /><Relationship Type="http://schemas.openxmlformats.org/officeDocument/2006/relationships/footer" Target="/word/footer1.xml" Id="R9b6e538b07a94890" /></Relationships>
</file>