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cf751ace5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882454203e674aaf"/>
      <w:footerReference xmlns:r="http://schemas.openxmlformats.org/officeDocument/2006/relationships" w:type="default" r:id="Rd599d5af1250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454203e674aaf" /><Relationship Type="http://schemas.openxmlformats.org/officeDocument/2006/relationships/footer" Target="/word/footer1.xml" Id="Rd599d5af125046f1" /></Relationships>
</file>