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68ee80cd5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28ba18f45d574409"/>
      <w:footerReference xmlns:r="http://schemas.openxmlformats.org/officeDocument/2006/relationships" w:type="default" r:id="Rb0b62569e0bd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a18f45d574409" /><Relationship Type="http://schemas.openxmlformats.org/officeDocument/2006/relationships/footer" Target="/word/footer1.xml" Id="Rb0b62569e0bd4c76" /></Relationships>
</file>