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ab35bf054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59fd397f7c88474f"/>
      <w:footerReference xmlns:r="http://schemas.openxmlformats.org/officeDocument/2006/relationships" w:type="default" r:id="Rc1414c8f9610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d397f7c88474f" /><Relationship Type="http://schemas.openxmlformats.org/officeDocument/2006/relationships/footer" Target="/word/footer1.xml" Id="Rc1414c8f96104cd2" /></Relationships>
</file>